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96055" w14:textId="29C5EAE0" w:rsidR="00501CFD" w:rsidRPr="00C704AB" w:rsidRDefault="00501CFD" w:rsidP="00501CFD">
      <w:pPr>
        <w:pStyle w:val="Overskrift3"/>
        <w:rPr>
          <w:rFonts w:ascii="Times New Roman" w:hAnsi="Times New Roman" w:cs="Times New Roman"/>
        </w:rPr>
      </w:pPr>
      <w:bookmarkStart w:id="0" w:name="_Toc156282037"/>
      <w:r w:rsidRPr="00C704AB">
        <w:rPr>
          <w:rFonts w:ascii="Times New Roman" w:hAnsi="Times New Roman" w:cs="Times New Roman"/>
        </w:rPr>
        <w:t>Innersuussinermut immersugassamut siunnersuut</w:t>
      </w:r>
      <w:bookmarkEnd w:id="0"/>
    </w:p>
    <w:p w14:paraId="1AB1602B" w14:textId="77777777" w:rsidR="00501CFD" w:rsidRPr="00C704AB" w:rsidRDefault="00501CFD" w:rsidP="00501CFD">
      <w:pPr>
        <w:rPr>
          <w:rFonts w:ascii="Times New Roman" w:hAnsi="Times New Roman" w:cs="Times New Roman"/>
          <w:lang w:val="kl-GL"/>
        </w:rPr>
      </w:pPr>
      <w:r w:rsidRPr="00C704AB">
        <w:rPr>
          <w:rFonts w:ascii="Times New Roman" w:hAnsi="Times New Roman" w:cs="Times New Roman"/>
          <w:lang w:val="kl-GL"/>
        </w:rPr>
        <w:t>Siusissukkut Suliniuteqarnermut innersuussinermut suliaqarfinnit tamanit atorneqarsinnaavoq</w:t>
      </w:r>
    </w:p>
    <w:p w14:paraId="21C30972" w14:textId="77777777" w:rsidR="00501CFD" w:rsidRPr="00C704AB" w:rsidRDefault="00501CFD" w:rsidP="00501CFD">
      <w:pPr>
        <w:rPr>
          <w:rFonts w:ascii="Times New Roman" w:hAnsi="Times New Roman" w:cs="Times New Roman"/>
          <w:sz w:val="24"/>
          <w:szCs w:val="24"/>
          <w:lang w:val="kl-GL"/>
          <w14:ligatures w14:val="none"/>
        </w:rPr>
      </w:pPr>
    </w:p>
    <w:p w14:paraId="524E1A41" w14:textId="77777777" w:rsidR="00501CFD" w:rsidRPr="00C704AB" w:rsidRDefault="00501CFD" w:rsidP="00501CF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kl-GL"/>
        </w:rPr>
      </w:pPr>
      <w:r w:rsidRPr="00C704AB">
        <w:rPr>
          <w:rFonts w:ascii="Times New Roman" w:hAnsi="Times New Roman" w:cs="Times New Roman"/>
          <w:sz w:val="20"/>
          <w:szCs w:val="20"/>
          <w:lang w:val="kl-GL"/>
        </w:rPr>
        <w:t>Ateq: _____________________________________ Inuup normua:________________</w:t>
      </w:r>
    </w:p>
    <w:p w14:paraId="1952002A" w14:textId="77777777" w:rsidR="00501CFD" w:rsidRPr="00C704AB" w:rsidRDefault="00501CFD" w:rsidP="00501CF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kl-GL"/>
        </w:rPr>
      </w:pPr>
    </w:p>
    <w:p w14:paraId="79DD08D8" w14:textId="77777777" w:rsidR="00501CFD" w:rsidRPr="00C704AB" w:rsidRDefault="00501CFD" w:rsidP="00501CF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kl-GL"/>
        </w:rPr>
      </w:pPr>
      <w:r w:rsidRPr="00C704AB">
        <w:rPr>
          <w:rFonts w:ascii="Times New Roman" w:hAnsi="Times New Roman" w:cs="Times New Roman"/>
          <w:sz w:val="20"/>
          <w:szCs w:val="20"/>
          <w:lang w:val="kl-GL"/>
        </w:rPr>
        <w:t>Najugaq: __________________________________  Oqarasuaat: __________________</w:t>
      </w:r>
    </w:p>
    <w:p w14:paraId="2FA95283" w14:textId="77777777" w:rsidR="00501CFD" w:rsidRPr="00C704AB" w:rsidRDefault="00501CFD" w:rsidP="00501CF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kl-GL"/>
        </w:rPr>
      </w:pPr>
    </w:p>
    <w:p w14:paraId="0DCF31CD" w14:textId="77777777" w:rsidR="00501CFD" w:rsidRPr="00C704AB" w:rsidRDefault="00501CFD" w:rsidP="00501CF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kl-GL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58"/>
        <w:gridCol w:w="3329"/>
        <w:gridCol w:w="3329"/>
      </w:tblGrid>
      <w:tr w:rsidR="00501CFD" w:rsidRPr="00C704AB" w14:paraId="63578A5A" w14:textId="77777777" w:rsidTr="00A2074D">
        <w:tc>
          <w:tcPr>
            <w:tcW w:w="2358" w:type="dxa"/>
          </w:tcPr>
          <w:p w14:paraId="60B64084" w14:textId="77777777" w:rsidR="00501CFD" w:rsidRPr="00C704AB" w:rsidRDefault="00501CF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l-GL" w:eastAsia="en-US"/>
              </w:rPr>
            </w:pPr>
            <w:r w:rsidRPr="00C704AB">
              <w:rPr>
                <w:rFonts w:ascii="Times New Roman" w:hAnsi="Times New Roman" w:cs="Times New Roman"/>
                <w:lang w:val="kl-GL" w:eastAsia="en-US"/>
              </w:rPr>
              <w:t>Nunap immikkoortua/Kommuni</w:t>
            </w:r>
          </w:p>
          <w:p w14:paraId="4AD5E6E3" w14:textId="77777777" w:rsidR="00501CFD" w:rsidRPr="00C704AB" w:rsidRDefault="00501CF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l-GL" w:eastAsia="en-US"/>
              </w:rPr>
            </w:pPr>
          </w:p>
        </w:tc>
        <w:tc>
          <w:tcPr>
            <w:tcW w:w="3329" w:type="dxa"/>
          </w:tcPr>
          <w:p w14:paraId="0B0771A1" w14:textId="77777777" w:rsidR="00501CFD" w:rsidRPr="00C704AB" w:rsidRDefault="00501CF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l-GL" w:eastAsia="en-US"/>
              </w:rPr>
            </w:pPr>
            <w:r w:rsidRPr="00C704AB">
              <w:rPr>
                <w:rFonts w:ascii="Times New Roman" w:hAnsi="Times New Roman" w:cs="Times New Roman"/>
                <w:lang w:val="kl-GL" w:eastAsia="en-US"/>
              </w:rPr>
              <w:t xml:space="preserve">Erninissamut ulluliussaq: </w:t>
            </w:r>
          </w:p>
        </w:tc>
        <w:tc>
          <w:tcPr>
            <w:tcW w:w="3329" w:type="dxa"/>
          </w:tcPr>
          <w:p w14:paraId="379ED4D4" w14:textId="77777777" w:rsidR="00501CFD" w:rsidRPr="00C704AB" w:rsidRDefault="00501CF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l-GL" w:eastAsia="en-US"/>
              </w:rPr>
            </w:pPr>
            <w:r w:rsidRPr="00C704AB">
              <w:rPr>
                <w:rFonts w:ascii="Times New Roman" w:hAnsi="Times New Roman" w:cs="Times New Roman"/>
                <w:lang w:val="kl-GL" w:eastAsia="en-US"/>
              </w:rPr>
              <w:t>Suliffik:</w:t>
            </w:r>
          </w:p>
        </w:tc>
      </w:tr>
      <w:tr w:rsidR="00501CFD" w:rsidRPr="00C704AB" w14:paraId="7552D793" w14:textId="77777777" w:rsidTr="00A2074D">
        <w:tc>
          <w:tcPr>
            <w:tcW w:w="9016" w:type="dxa"/>
            <w:gridSpan w:val="3"/>
          </w:tcPr>
          <w:p w14:paraId="30638785" w14:textId="77777777" w:rsidR="00501CFD" w:rsidRPr="00C704AB" w:rsidRDefault="00501CF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l-GL" w:eastAsia="en-US"/>
              </w:rPr>
            </w:pPr>
            <w:r w:rsidRPr="00C704AB">
              <w:rPr>
                <w:rFonts w:ascii="Times New Roman" w:hAnsi="Times New Roman" w:cs="Times New Roman"/>
                <w:lang w:val="kl-GL" w:eastAsia="en-US"/>
              </w:rPr>
              <w:t>Innersuussisuuvoq:</w:t>
            </w:r>
          </w:p>
        </w:tc>
      </w:tr>
      <w:tr w:rsidR="00501CFD" w:rsidRPr="00C704AB" w14:paraId="2E288CB9" w14:textId="77777777" w:rsidTr="00A2074D">
        <w:tc>
          <w:tcPr>
            <w:tcW w:w="9016" w:type="dxa"/>
            <w:gridSpan w:val="3"/>
            <w:shd w:val="clear" w:color="auto" w:fill="FFFFFF" w:themeFill="background1"/>
          </w:tcPr>
          <w:p w14:paraId="06250F94" w14:textId="77777777" w:rsidR="00501CFD" w:rsidRPr="00C704AB" w:rsidRDefault="00501CFD" w:rsidP="00A2074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l-GL" w:eastAsia="en-US"/>
              </w:rPr>
            </w:pPr>
            <w:r w:rsidRPr="00C704AB">
              <w:rPr>
                <w:rFonts w:ascii="Times New Roman" w:hAnsi="Times New Roman" w:cs="Times New Roman"/>
                <w:lang w:val="kl-GL" w:eastAsia="en-US"/>
              </w:rPr>
              <w:t>Innersuussinermut tunngaviusoq:</w:t>
            </w:r>
          </w:p>
          <w:p w14:paraId="56D346E7" w14:textId="77777777" w:rsidR="00501CFD" w:rsidRPr="00C704AB" w:rsidRDefault="00501CFD" w:rsidP="00A2074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l-GL" w:eastAsia="en-US"/>
              </w:rPr>
            </w:pPr>
          </w:p>
          <w:p w14:paraId="0253F738" w14:textId="77777777" w:rsidR="00501CFD" w:rsidRPr="00C704AB" w:rsidRDefault="00501CFD" w:rsidP="00A2074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l-GL" w:eastAsia="en-US"/>
              </w:rPr>
            </w:pPr>
          </w:p>
          <w:p w14:paraId="6A3FD703" w14:textId="77777777" w:rsidR="00501CFD" w:rsidRPr="00C704AB" w:rsidRDefault="00501CF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l-GL" w:eastAsia="en-US"/>
              </w:rPr>
            </w:pPr>
          </w:p>
        </w:tc>
      </w:tr>
      <w:tr w:rsidR="00501CFD" w:rsidRPr="00C704AB" w14:paraId="3122033E" w14:textId="77777777" w:rsidTr="00A2074D">
        <w:tc>
          <w:tcPr>
            <w:tcW w:w="9016" w:type="dxa"/>
            <w:gridSpan w:val="3"/>
          </w:tcPr>
          <w:p w14:paraId="64AB5EA3" w14:textId="77777777" w:rsidR="00501CFD" w:rsidRPr="00C704AB" w:rsidRDefault="00501CF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l-GL" w:eastAsia="en-US"/>
              </w:rPr>
            </w:pPr>
            <w:r w:rsidRPr="00C704AB">
              <w:rPr>
                <w:rFonts w:ascii="Times New Roman" w:hAnsi="Times New Roman" w:cs="Times New Roman"/>
                <w:lang w:val="kl-GL" w:eastAsia="en-US"/>
              </w:rPr>
              <w:t>Ilaqutariit katitigaanerat</w:t>
            </w:r>
          </w:p>
          <w:p w14:paraId="1D5A6D5B" w14:textId="77777777" w:rsidR="00501CFD" w:rsidRPr="00C704AB" w:rsidRDefault="00501CF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l-GL" w:eastAsia="en-US"/>
              </w:rPr>
            </w:pPr>
          </w:p>
        </w:tc>
      </w:tr>
      <w:tr w:rsidR="00501CFD" w:rsidRPr="00C704AB" w14:paraId="41464A18" w14:textId="77777777" w:rsidTr="00A2074D">
        <w:tc>
          <w:tcPr>
            <w:tcW w:w="9016" w:type="dxa"/>
            <w:gridSpan w:val="3"/>
          </w:tcPr>
          <w:p w14:paraId="00E32A6F" w14:textId="77777777" w:rsidR="00501CFD" w:rsidRPr="00C704AB" w:rsidRDefault="00501CF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l-GL" w:eastAsia="en-US"/>
              </w:rPr>
            </w:pPr>
            <w:r w:rsidRPr="00C704AB">
              <w:rPr>
                <w:rFonts w:ascii="Times New Roman" w:hAnsi="Times New Roman" w:cs="Times New Roman"/>
                <w:lang w:val="kl-GL" w:eastAsia="en-US"/>
              </w:rPr>
              <w:t>Inuit attaveqaataasut allat</w:t>
            </w:r>
          </w:p>
          <w:p w14:paraId="25DF8DB0" w14:textId="77777777" w:rsidR="00501CFD" w:rsidRPr="00C704AB" w:rsidRDefault="00501CF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l-GL" w:eastAsia="en-US"/>
              </w:rPr>
            </w:pPr>
          </w:p>
          <w:p w14:paraId="0C4B569C" w14:textId="77777777" w:rsidR="00501CFD" w:rsidRPr="00C704AB" w:rsidRDefault="00501CF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l-GL" w:eastAsia="en-US"/>
              </w:rPr>
            </w:pPr>
          </w:p>
        </w:tc>
      </w:tr>
      <w:tr w:rsidR="00501CFD" w:rsidRPr="00C704AB" w14:paraId="6782487A" w14:textId="77777777" w:rsidTr="00A2074D">
        <w:tc>
          <w:tcPr>
            <w:tcW w:w="9016" w:type="dxa"/>
            <w:gridSpan w:val="3"/>
          </w:tcPr>
          <w:p w14:paraId="40954B61" w14:textId="77777777" w:rsidR="00501CFD" w:rsidRPr="00C704AB" w:rsidRDefault="00501CF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l-GL" w:eastAsia="en-US"/>
              </w:rPr>
            </w:pPr>
            <w:r w:rsidRPr="00C704AB">
              <w:rPr>
                <w:rFonts w:ascii="Times New Roman" w:hAnsi="Times New Roman" w:cs="Times New Roman"/>
                <w:lang w:val="kl-GL" w:eastAsia="en-US"/>
              </w:rPr>
              <w:t xml:space="preserve">Ineqarniarnikkut inissisimaneq: </w:t>
            </w:r>
          </w:p>
          <w:p w14:paraId="3A79A380" w14:textId="77777777" w:rsidR="00501CFD" w:rsidRPr="00C704AB" w:rsidRDefault="00501CF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l-GL" w:eastAsia="en-US"/>
              </w:rPr>
            </w:pPr>
            <w:r w:rsidRPr="00C704AB">
              <w:rPr>
                <w:rFonts w:ascii="Times New Roman" w:hAnsi="Times New Roman" w:cs="Times New Roman"/>
                <w:lang w:val="kl-GL" w:eastAsia="en-US"/>
              </w:rPr>
              <w:t>Illoqutigiit qassinik inuttaqarpat:</w:t>
            </w:r>
          </w:p>
        </w:tc>
      </w:tr>
      <w:tr w:rsidR="00501CFD" w:rsidRPr="00C704AB" w14:paraId="7847A909" w14:textId="77777777" w:rsidTr="00A2074D">
        <w:tc>
          <w:tcPr>
            <w:tcW w:w="9016" w:type="dxa"/>
            <w:gridSpan w:val="3"/>
          </w:tcPr>
          <w:p w14:paraId="0C236E81" w14:textId="77777777" w:rsidR="00501CFD" w:rsidRPr="00C704AB" w:rsidRDefault="00501CF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l-GL" w:eastAsia="en-US"/>
              </w:rPr>
            </w:pPr>
            <w:r w:rsidRPr="00C704AB">
              <w:rPr>
                <w:rFonts w:ascii="Times New Roman" w:hAnsi="Times New Roman" w:cs="Times New Roman"/>
                <w:lang w:val="kl-GL" w:eastAsia="en-US"/>
              </w:rPr>
              <w:t>Suliffeqarneq:</w:t>
            </w:r>
          </w:p>
          <w:p w14:paraId="4652F9D8" w14:textId="77777777" w:rsidR="00501CFD" w:rsidRPr="00C704AB" w:rsidRDefault="00501CF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l-GL" w:eastAsia="en-US"/>
              </w:rPr>
            </w:pPr>
          </w:p>
        </w:tc>
      </w:tr>
      <w:tr w:rsidR="00501CFD" w:rsidRPr="00C704AB" w14:paraId="7C525F34" w14:textId="77777777" w:rsidTr="00A2074D">
        <w:tc>
          <w:tcPr>
            <w:tcW w:w="9016" w:type="dxa"/>
            <w:gridSpan w:val="3"/>
          </w:tcPr>
          <w:p w14:paraId="702CA8BD" w14:textId="77777777" w:rsidR="00501CFD" w:rsidRPr="00C704AB" w:rsidRDefault="00501CF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l-GL" w:eastAsia="en-US"/>
              </w:rPr>
            </w:pPr>
            <w:r w:rsidRPr="00C704AB">
              <w:rPr>
                <w:rFonts w:ascii="Times New Roman" w:hAnsi="Times New Roman" w:cs="Times New Roman"/>
                <w:lang w:val="kl-GL" w:eastAsia="en-US"/>
              </w:rPr>
              <w:t>Kommunimut attaveqarpa:  Aap___ Naamik___ Sulianik suliaqartoq:</w:t>
            </w:r>
          </w:p>
        </w:tc>
      </w:tr>
      <w:tr w:rsidR="00501CFD" w:rsidRPr="00C704AB" w14:paraId="576CEAFF" w14:textId="77777777" w:rsidTr="00A2074D">
        <w:tc>
          <w:tcPr>
            <w:tcW w:w="9016" w:type="dxa"/>
            <w:gridSpan w:val="3"/>
          </w:tcPr>
          <w:p w14:paraId="7F1B5A87" w14:textId="77777777" w:rsidR="00501CFD" w:rsidRPr="00C704AB" w:rsidRDefault="00501CF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l-GL" w:eastAsia="en-US"/>
              </w:rPr>
            </w:pPr>
            <w:r w:rsidRPr="00C704AB">
              <w:rPr>
                <w:rFonts w:ascii="Times New Roman" w:hAnsi="Times New Roman" w:cs="Times New Roman"/>
                <w:lang w:val="kl-GL" w:eastAsia="en-US"/>
              </w:rPr>
              <w:t>Naartuneq pilersaarutaava/kissaataava:</w:t>
            </w:r>
          </w:p>
        </w:tc>
      </w:tr>
      <w:tr w:rsidR="00501CFD" w:rsidRPr="00C704AB" w14:paraId="2EE919A4" w14:textId="77777777" w:rsidTr="00A2074D">
        <w:tc>
          <w:tcPr>
            <w:tcW w:w="9016" w:type="dxa"/>
            <w:gridSpan w:val="3"/>
          </w:tcPr>
          <w:p w14:paraId="08801F84" w14:textId="77777777" w:rsidR="00501CFD" w:rsidRPr="00C704AB" w:rsidRDefault="00501CF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l-GL" w:eastAsia="en-US"/>
              </w:rPr>
            </w:pPr>
            <w:r w:rsidRPr="00C704AB">
              <w:rPr>
                <w:rFonts w:ascii="Times New Roman" w:hAnsi="Times New Roman" w:cs="Times New Roman"/>
                <w:lang w:val="kl-GL" w:eastAsia="en-US"/>
              </w:rPr>
              <w:t>Meeqqap/meeqqap inunngorneqanngitsup qatanngutai:</w:t>
            </w:r>
          </w:p>
          <w:p w14:paraId="3645CD7E" w14:textId="77777777" w:rsidR="00501CFD" w:rsidRPr="00C704AB" w:rsidRDefault="00501CF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l-GL" w:eastAsia="en-US"/>
              </w:rPr>
            </w:pPr>
          </w:p>
        </w:tc>
      </w:tr>
      <w:tr w:rsidR="00501CFD" w:rsidRPr="00C704AB" w14:paraId="08D4910A" w14:textId="77777777" w:rsidTr="00A2074D">
        <w:tc>
          <w:tcPr>
            <w:tcW w:w="9016" w:type="dxa"/>
            <w:gridSpan w:val="3"/>
          </w:tcPr>
          <w:p w14:paraId="3F896B44" w14:textId="77777777" w:rsidR="00501CFD" w:rsidRPr="00C704AB" w:rsidRDefault="00501CF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l-GL" w:eastAsia="en-US"/>
              </w:rPr>
            </w:pPr>
            <w:r w:rsidRPr="00C704AB">
              <w:rPr>
                <w:rFonts w:ascii="Times New Roman" w:hAnsi="Times New Roman" w:cs="Times New Roman"/>
                <w:lang w:val="kl-GL" w:eastAsia="en-US"/>
              </w:rPr>
              <w:t>Qatanngutaasut pillugit paasissutissat (inissinneqarsimaneq, meeravissianngortinneqarsimaneq):</w:t>
            </w:r>
          </w:p>
          <w:p w14:paraId="15E4DC82" w14:textId="77777777" w:rsidR="00501CFD" w:rsidRPr="00C704AB" w:rsidRDefault="00501CF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l-GL" w:eastAsia="en-US"/>
              </w:rPr>
            </w:pPr>
          </w:p>
          <w:p w14:paraId="07EC21AD" w14:textId="77777777" w:rsidR="00501CFD" w:rsidRPr="00C704AB" w:rsidRDefault="00501CF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l-GL" w:eastAsia="en-US"/>
              </w:rPr>
            </w:pPr>
          </w:p>
        </w:tc>
      </w:tr>
      <w:tr w:rsidR="00501CFD" w:rsidRPr="00C704AB" w14:paraId="17BB83FA" w14:textId="77777777" w:rsidTr="00A2074D">
        <w:tc>
          <w:tcPr>
            <w:tcW w:w="9016" w:type="dxa"/>
            <w:gridSpan w:val="3"/>
          </w:tcPr>
          <w:p w14:paraId="5DCCE008" w14:textId="77777777" w:rsidR="00501CFD" w:rsidRPr="00C704AB" w:rsidRDefault="00501CF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l-GL" w:eastAsia="en-US"/>
              </w:rPr>
            </w:pPr>
            <w:r w:rsidRPr="00C704AB">
              <w:rPr>
                <w:rFonts w:ascii="Times New Roman" w:hAnsi="Times New Roman" w:cs="Times New Roman"/>
                <w:lang w:val="kl-GL" w:eastAsia="en-US"/>
              </w:rPr>
              <w:t>Atornerluinermik atugaqartoqarsimava - sumik:</w:t>
            </w:r>
          </w:p>
        </w:tc>
      </w:tr>
      <w:tr w:rsidR="00501CFD" w:rsidRPr="00C704AB" w14:paraId="4DA1B230" w14:textId="77777777" w:rsidTr="00A2074D">
        <w:tc>
          <w:tcPr>
            <w:tcW w:w="9016" w:type="dxa"/>
            <w:gridSpan w:val="3"/>
          </w:tcPr>
          <w:p w14:paraId="0FC2C4F9" w14:textId="77777777" w:rsidR="00501CFD" w:rsidRPr="00C704AB" w:rsidRDefault="00501CF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l-GL" w:eastAsia="en-US"/>
              </w:rPr>
            </w:pPr>
            <w:r w:rsidRPr="00C704AB">
              <w:rPr>
                <w:rFonts w:ascii="Times New Roman" w:hAnsi="Times New Roman" w:cs="Times New Roman"/>
                <w:lang w:val="kl-GL" w:eastAsia="en-US"/>
              </w:rPr>
              <w:t xml:space="preserve">Atornerluinerup annertussusaa: ullut tamaasa, sapaatit akunnerannut, annertussuseq: </w:t>
            </w:r>
          </w:p>
          <w:p w14:paraId="3E0B2BF2" w14:textId="77777777" w:rsidR="00501CFD" w:rsidRPr="00C704AB" w:rsidRDefault="00501CF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l-GL" w:eastAsia="en-US"/>
              </w:rPr>
            </w:pPr>
          </w:p>
        </w:tc>
      </w:tr>
      <w:tr w:rsidR="00501CFD" w:rsidRPr="00C704AB" w14:paraId="6E9095DF" w14:textId="77777777" w:rsidTr="00A2074D">
        <w:tc>
          <w:tcPr>
            <w:tcW w:w="9016" w:type="dxa"/>
            <w:gridSpan w:val="3"/>
          </w:tcPr>
          <w:p w14:paraId="4F3DBC05" w14:textId="77777777" w:rsidR="00501CFD" w:rsidRPr="00C704AB" w:rsidRDefault="00501CF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l-GL" w:eastAsia="en-US"/>
              </w:rPr>
            </w:pPr>
            <w:r w:rsidRPr="00C704AB">
              <w:rPr>
                <w:rFonts w:ascii="Times New Roman" w:hAnsi="Times New Roman" w:cs="Times New Roman"/>
                <w:lang w:val="kl-GL" w:eastAsia="en-US"/>
              </w:rPr>
              <w:t>Siornatigut suliniuteqartoqarsimava? Qanoq ittumik?</w:t>
            </w:r>
          </w:p>
          <w:p w14:paraId="0E62EAD4" w14:textId="77777777" w:rsidR="00501CFD" w:rsidRPr="00C704AB" w:rsidRDefault="00501CF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l-GL" w:eastAsia="en-US"/>
              </w:rPr>
            </w:pPr>
          </w:p>
          <w:p w14:paraId="03D786C9" w14:textId="77777777" w:rsidR="00501CFD" w:rsidRPr="00C704AB" w:rsidRDefault="00501CF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l-GL" w:eastAsia="en-US"/>
              </w:rPr>
            </w:pPr>
          </w:p>
          <w:p w14:paraId="7E5A703B" w14:textId="77777777" w:rsidR="00501CFD" w:rsidRPr="00C704AB" w:rsidRDefault="00501CF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l-GL" w:eastAsia="en-US"/>
              </w:rPr>
            </w:pPr>
          </w:p>
        </w:tc>
      </w:tr>
      <w:tr w:rsidR="00501CFD" w:rsidRPr="00C704AB" w14:paraId="5BA14CCB" w14:textId="77777777" w:rsidTr="00A2074D">
        <w:tc>
          <w:tcPr>
            <w:tcW w:w="9016" w:type="dxa"/>
            <w:gridSpan w:val="3"/>
          </w:tcPr>
          <w:p w14:paraId="3BD27164" w14:textId="77777777" w:rsidR="00501CFD" w:rsidRPr="00C704AB" w:rsidRDefault="00501CF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l-GL" w:eastAsia="en-US"/>
              </w:rPr>
            </w:pPr>
            <w:r w:rsidRPr="00C704AB">
              <w:rPr>
                <w:rFonts w:ascii="Times New Roman" w:hAnsi="Times New Roman" w:cs="Times New Roman"/>
                <w:lang w:val="kl-GL" w:eastAsia="en-US"/>
              </w:rPr>
              <w:t>Ilaqutariit/ilaqutariinngortut qanoq ikiorneqarusuppat/tapersersorneqarusuppat?</w:t>
            </w:r>
          </w:p>
          <w:p w14:paraId="1354DA07" w14:textId="77777777" w:rsidR="00501CFD" w:rsidRPr="00C704AB" w:rsidRDefault="00501CF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l-GL" w:eastAsia="en-US"/>
              </w:rPr>
            </w:pPr>
          </w:p>
          <w:p w14:paraId="393D0A12" w14:textId="77777777" w:rsidR="00501CFD" w:rsidRPr="00C704AB" w:rsidRDefault="00501CF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l-GL" w:eastAsia="en-US"/>
              </w:rPr>
            </w:pPr>
          </w:p>
          <w:p w14:paraId="75B831F9" w14:textId="77777777" w:rsidR="00501CFD" w:rsidRPr="00C704AB" w:rsidRDefault="00501CF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l-GL" w:eastAsia="en-US"/>
              </w:rPr>
            </w:pPr>
          </w:p>
          <w:p w14:paraId="36620AB4" w14:textId="77777777" w:rsidR="00501CFD" w:rsidRPr="00C704AB" w:rsidRDefault="00501CF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l-GL" w:eastAsia="en-US"/>
              </w:rPr>
            </w:pPr>
          </w:p>
          <w:p w14:paraId="6A416EEF" w14:textId="77777777" w:rsidR="00501CFD" w:rsidRPr="00C704AB" w:rsidRDefault="00501CF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l-GL" w:eastAsia="en-US"/>
              </w:rPr>
            </w:pPr>
          </w:p>
          <w:p w14:paraId="6B49B4F7" w14:textId="77777777" w:rsidR="00501CFD" w:rsidRPr="00C704AB" w:rsidRDefault="00501CF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l-GL" w:eastAsia="en-US"/>
              </w:rPr>
            </w:pPr>
          </w:p>
          <w:p w14:paraId="05B06863" w14:textId="77777777" w:rsidR="00501CFD" w:rsidRPr="00C704AB" w:rsidRDefault="00501CF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l-GL" w:eastAsia="en-US"/>
              </w:rPr>
            </w:pPr>
          </w:p>
        </w:tc>
      </w:tr>
      <w:tr w:rsidR="00501CFD" w:rsidRPr="00C704AB" w14:paraId="479BAE3C" w14:textId="77777777" w:rsidTr="00A2074D">
        <w:tc>
          <w:tcPr>
            <w:tcW w:w="9016" w:type="dxa"/>
            <w:gridSpan w:val="3"/>
          </w:tcPr>
          <w:p w14:paraId="560BF5BD" w14:textId="77777777" w:rsidR="00501CFD" w:rsidRPr="00C704AB" w:rsidRDefault="00501CF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l-GL" w:eastAsia="en-US"/>
              </w:rPr>
            </w:pPr>
            <w:r w:rsidRPr="00C704AB">
              <w:rPr>
                <w:rFonts w:ascii="Times New Roman" w:hAnsi="Times New Roman" w:cs="Times New Roman"/>
                <w:lang w:val="kl-GL" w:eastAsia="en-US"/>
              </w:rPr>
              <w:t>Iliuuseqarnissamut ataatsimiinneq ulloq      /      -20</w:t>
            </w:r>
          </w:p>
          <w:p w14:paraId="23DF4661" w14:textId="77777777" w:rsidR="00501CFD" w:rsidRPr="00C704AB" w:rsidRDefault="00501CF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l-GL" w:eastAsia="en-US"/>
              </w:rPr>
            </w:pPr>
            <w:r w:rsidRPr="00C704AB">
              <w:rPr>
                <w:rFonts w:ascii="Times New Roman" w:hAnsi="Times New Roman" w:cs="Times New Roman"/>
                <w:lang w:val="kl-GL" w:eastAsia="en-US"/>
              </w:rPr>
              <w:t>Inuk attaveqaataasoq/ataqatigiissaarisoq toqqarneqartoq</w:t>
            </w:r>
          </w:p>
        </w:tc>
      </w:tr>
      <w:tr w:rsidR="00501CFD" w:rsidRPr="00501CFD" w14:paraId="429DAB60" w14:textId="77777777" w:rsidTr="00A2074D">
        <w:tc>
          <w:tcPr>
            <w:tcW w:w="9016" w:type="dxa"/>
            <w:gridSpan w:val="3"/>
          </w:tcPr>
          <w:p w14:paraId="3A781A13" w14:textId="77777777" w:rsidR="00501CFD" w:rsidRPr="00C704AB" w:rsidRDefault="00501CF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l-GL" w:eastAsia="en-US"/>
              </w:rPr>
            </w:pPr>
            <w:r w:rsidRPr="00C704AB">
              <w:rPr>
                <w:rFonts w:ascii="Times New Roman" w:hAnsi="Times New Roman" w:cs="Times New Roman"/>
                <w:lang w:val="kl-GL" w:eastAsia="en-US"/>
              </w:rPr>
              <w:t>Inuit attaveqarfissat allat:</w:t>
            </w:r>
          </w:p>
          <w:p w14:paraId="2C8D226C" w14:textId="77777777" w:rsidR="00501CFD" w:rsidRPr="00C704AB" w:rsidRDefault="00501CF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l-GL" w:eastAsia="en-US"/>
              </w:rPr>
            </w:pPr>
            <w:r w:rsidRPr="00C704AB">
              <w:rPr>
                <w:rFonts w:ascii="Times New Roman" w:hAnsi="Times New Roman" w:cs="Times New Roman"/>
                <w:lang w:val="kl-GL" w:eastAsia="en-US"/>
              </w:rPr>
              <w:t>Ernisussiortoq/ernisussiornermik suliaqartuni qitiusoq:</w:t>
            </w:r>
          </w:p>
          <w:p w14:paraId="3D6E42B4" w14:textId="77777777" w:rsidR="00501CFD" w:rsidRPr="00C704AB" w:rsidRDefault="00501CF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l-GL" w:eastAsia="en-US"/>
              </w:rPr>
            </w:pPr>
            <w:r w:rsidRPr="00C704AB">
              <w:rPr>
                <w:rFonts w:ascii="Times New Roman" w:hAnsi="Times New Roman" w:cs="Times New Roman"/>
                <w:lang w:val="kl-GL" w:eastAsia="en-US"/>
              </w:rPr>
              <w:t xml:space="preserve">Meeqqerisoq </w:t>
            </w:r>
          </w:p>
          <w:p w14:paraId="4A01D971" w14:textId="77777777" w:rsidR="00501CFD" w:rsidRPr="00C704AB" w:rsidRDefault="00501CF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l-GL" w:eastAsia="en-US"/>
              </w:rPr>
            </w:pPr>
            <w:r w:rsidRPr="00C704AB">
              <w:rPr>
                <w:rFonts w:ascii="Times New Roman" w:hAnsi="Times New Roman" w:cs="Times New Roman"/>
                <w:lang w:val="kl-GL" w:eastAsia="en-US"/>
              </w:rPr>
              <w:t>Inunnik isumaginninnermi siunnersorti:</w:t>
            </w:r>
          </w:p>
          <w:p w14:paraId="43FFAD07" w14:textId="77777777" w:rsidR="00501CFD" w:rsidRPr="00C704AB" w:rsidRDefault="00501CF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l-GL" w:eastAsia="en-US"/>
              </w:rPr>
            </w:pPr>
            <w:r w:rsidRPr="00C704AB">
              <w:rPr>
                <w:rFonts w:ascii="Times New Roman" w:hAnsi="Times New Roman" w:cs="Times New Roman"/>
                <w:lang w:val="kl-GL" w:eastAsia="en-US"/>
              </w:rPr>
              <w:t>Tarnip pissusaanik immikkut ilisimasalik:</w:t>
            </w:r>
          </w:p>
        </w:tc>
      </w:tr>
      <w:tr w:rsidR="00501CFD" w:rsidRPr="00C704AB" w14:paraId="4AA8BA03" w14:textId="77777777" w:rsidTr="00A2074D">
        <w:tc>
          <w:tcPr>
            <w:tcW w:w="9016" w:type="dxa"/>
            <w:gridSpan w:val="3"/>
          </w:tcPr>
          <w:p w14:paraId="35C466CE" w14:textId="77777777" w:rsidR="00501CFD" w:rsidRPr="00C704AB" w:rsidRDefault="00501CF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l-GL" w:eastAsia="en-US"/>
              </w:rPr>
            </w:pPr>
            <w:r w:rsidRPr="00C704AB">
              <w:rPr>
                <w:rFonts w:ascii="Times New Roman" w:hAnsi="Times New Roman" w:cs="Times New Roman"/>
                <w:lang w:val="kl-GL" w:eastAsia="en-US"/>
              </w:rPr>
              <w:t>Ataatsimiinnissap tullia ulloq    /    -20</w:t>
            </w:r>
          </w:p>
        </w:tc>
      </w:tr>
      <w:tr w:rsidR="00501CFD" w:rsidRPr="00C704AB" w14:paraId="77E6141F" w14:textId="77777777" w:rsidTr="00A2074D">
        <w:tc>
          <w:tcPr>
            <w:tcW w:w="9016" w:type="dxa"/>
            <w:gridSpan w:val="3"/>
          </w:tcPr>
          <w:p w14:paraId="45F4E260" w14:textId="77777777" w:rsidR="00501CFD" w:rsidRPr="00C704AB" w:rsidRDefault="00501CF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l-GL" w:eastAsia="en-US"/>
              </w:rPr>
            </w:pPr>
            <w:r w:rsidRPr="00C704AB">
              <w:rPr>
                <w:rFonts w:ascii="Times New Roman" w:hAnsi="Times New Roman" w:cs="Times New Roman"/>
                <w:lang w:val="kl-GL" w:eastAsia="en-US"/>
              </w:rPr>
              <w:t>Akuersinermut nalunaarut</w:t>
            </w:r>
          </w:p>
          <w:p w14:paraId="5E9D5C2F" w14:textId="77777777" w:rsidR="00501CFD" w:rsidRPr="00C704AB" w:rsidRDefault="00501CF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l-GL" w:eastAsia="en-US"/>
              </w:rPr>
            </w:pPr>
            <w:r w:rsidRPr="00C704AB">
              <w:rPr>
                <w:rFonts w:ascii="Times New Roman" w:hAnsi="Times New Roman" w:cs="Times New Roman"/>
                <w:lang w:val="kl-GL" w:eastAsia="en-US"/>
              </w:rPr>
              <w:lastRenderedPageBreak/>
              <w:t>Naartusup avatangiisaani toqqissisimasumik atugassaqartitsinissaq meeqqallu inunngorlaap pitsaanerpaamik atuagassaqarluni peroriartorsinnaanissaata qulakkeerneqarnissaat siunertaralugu maannakkut naartuninnut attuumassuteqartutut nalilerneqartunik paasissutissanik piniarsinnaanissarput nassiussisinnaanissarpullu ilinnit akuerineqarnissaa kissaatigaarput. Akuersissut meeqqap marlunnik ukioqalernissaanut atuutissaaq.</w:t>
            </w:r>
          </w:p>
          <w:p w14:paraId="55E652B6" w14:textId="77777777" w:rsidR="00501CFD" w:rsidRPr="00C704AB" w:rsidRDefault="00501CF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l-GL" w:eastAsia="en-US"/>
              </w:rPr>
            </w:pPr>
          </w:p>
          <w:p w14:paraId="7FFFEF92" w14:textId="77777777" w:rsidR="00501CFD" w:rsidRPr="00C704AB" w:rsidRDefault="00501CF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l-GL" w:eastAsia="en-US"/>
              </w:rPr>
            </w:pPr>
            <w:r w:rsidRPr="00C704AB">
              <w:rPr>
                <w:rFonts w:ascii="Times New Roman" w:hAnsi="Times New Roman" w:cs="Times New Roman"/>
                <w:lang w:val="kl-GL" w:eastAsia="en-US"/>
              </w:rPr>
              <w:t>Peqqinnissaqarfik__Isumaginninnermut Ingerlatsivik/Kommuni__Alla________________</w:t>
            </w:r>
          </w:p>
          <w:p w14:paraId="1896C3FB" w14:textId="77777777" w:rsidR="00501CFD" w:rsidRPr="00C704AB" w:rsidRDefault="00501CF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l-GL" w:eastAsia="en-US"/>
              </w:rPr>
            </w:pPr>
          </w:p>
          <w:p w14:paraId="6AE9251C" w14:textId="77777777" w:rsidR="00501CFD" w:rsidRPr="00C704AB" w:rsidRDefault="00501CF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l-GL" w:eastAsia="en-US"/>
              </w:rPr>
            </w:pPr>
            <w:r w:rsidRPr="00C704AB">
              <w:rPr>
                <w:rFonts w:ascii="Times New Roman" w:hAnsi="Times New Roman" w:cs="Times New Roman"/>
                <w:lang w:val="kl-GL" w:eastAsia="en-US"/>
              </w:rPr>
              <w:t>Matumuuna akuersissutigaara</w:t>
            </w:r>
          </w:p>
          <w:p w14:paraId="0D419478" w14:textId="77777777" w:rsidR="00501CFD" w:rsidRPr="00C704AB" w:rsidRDefault="00501CF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l-GL" w:eastAsia="en-US"/>
              </w:rPr>
            </w:pPr>
          </w:p>
          <w:p w14:paraId="27E96549" w14:textId="77777777" w:rsidR="00501CFD" w:rsidRPr="00C704AB" w:rsidRDefault="00501CF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l-GL" w:eastAsia="en-US"/>
              </w:rPr>
            </w:pPr>
            <w:r w:rsidRPr="00C704AB">
              <w:rPr>
                <w:rFonts w:ascii="Times New Roman" w:hAnsi="Times New Roman" w:cs="Times New Roman"/>
                <w:lang w:val="kl-GL" w:eastAsia="en-US"/>
              </w:rPr>
              <w:t>Ulloq___________________         Atsiorneq______________________________</w:t>
            </w:r>
          </w:p>
          <w:p w14:paraId="3FDF6302" w14:textId="77777777" w:rsidR="00501CFD" w:rsidRPr="00C704AB" w:rsidRDefault="00501CF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l-GL" w:eastAsia="en-US"/>
              </w:rPr>
            </w:pPr>
          </w:p>
        </w:tc>
      </w:tr>
    </w:tbl>
    <w:p w14:paraId="37B3FB4B" w14:textId="77777777" w:rsidR="001A5482" w:rsidRDefault="001A5482"/>
    <w:sectPr w:rsidR="001A54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CFD"/>
    <w:rsid w:val="001A5482"/>
    <w:rsid w:val="00501CFD"/>
    <w:rsid w:val="00597A2C"/>
    <w:rsid w:val="007A7DAC"/>
    <w:rsid w:val="007D7941"/>
    <w:rsid w:val="00F6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6B637"/>
  <w15:chartTrackingRefBased/>
  <w15:docId w15:val="{1C9D2A79-D3F8-491A-94DF-442BB716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l-G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CFD"/>
    <w:pPr>
      <w:spacing w:after="0" w:line="240" w:lineRule="auto"/>
    </w:pPr>
    <w:rPr>
      <w:rFonts w:ascii="Calibri" w:hAnsi="Calibri" w:cs="Calibri"/>
      <w:kern w:val="0"/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01CF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kl-G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01CF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kl-GL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01CF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kl-G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01CF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kl-G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01CF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kl-G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01CF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kl-G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01CF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kl-G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01CF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kl-G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01CF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kl-G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01C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01C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501C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01CF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01CF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01CF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01CF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01CF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01C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01C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kl-GL"/>
    </w:rPr>
  </w:style>
  <w:style w:type="character" w:customStyle="1" w:styleId="TitelTegn">
    <w:name w:val="Titel Tegn"/>
    <w:basedOn w:val="Standardskrifttypeiafsnit"/>
    <w:link w:val="Titel"/>
    <w:uiPriority w:val="10"/>
    <w:rsid w:val="00501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01CF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kl-G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01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01CFD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val="kl-GL"/>
    </w:rPr>
  </w:style>
  <w:style w:type="character" w:customStyle="1" w:styleId="CitatTegn">
    <w:name w:val="Citat Tegn"/>
    <w:basedOn w:val="Standardskrifttypeiafsnit"/>
    <w:link w:val="Citat"/>
    <w:uiPriority w:val="29"/>
    <w:rsid w:val="00501CF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01CFD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lang w:val="kl-GL"/>
    </w:rPr>
  </w:style>
  <w:style w:type="character" w:styleId="Kraftigfremhvning">
    <w:name w:val="Intense Emphasis"/>
    <w:basedOn w:val="Standardskrifttypeiafsnit"/>
    <w:uiPriority w:val="21"/>
    <w:qFormat/>
    <w:rsid w:val="00501CF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01C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val="kl-G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01CF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01CFD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501CFD"/>
    <w:pPr>
      <w:spacing w:after="0" w:line="280" w:lineRule="atLeast"/>
    </w:pPr>
    <w:rPr>
      <w:rFonts w:ascii="Times New Roman" w:eastAsia="Times New Roman" w:hAnsi="Times New Roman" w:cs="Times New Roman"/>
      <w:kern w:val="0"/>
      <w:sz w:val="20"/>
      <w:szCs w:val="20"/>
      <w:lang w:val="da-DK"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1756</Characters>
  <Application>Microsoft Office Word</Application>
  <DocSecurity>0</DocSecurity>
  <Lines>14</Lines>
  <Paragraphs>4</Paragraphs>
  <ScaleCrop>false</ScaleCrop>
  <Company>Naalakkersuisut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Paarnaq Jessen</dc:creator>
  <cp:keywords/>
  <dc:description/>
  <cp:lastModifiedBy>Paarnaq Jessen</cp:lastModifiedBy>
  <cp:revision>1</cp:revision>
  <dcterms:created xsi:type="dcterms:W3CDTF">2024-03-19T11:39:00Z</dcterms:created>
  <dcterms:modified xsi:type="dcterms:W3CDTF">2024-03-19T11:40:00Z</dcterms:modified>
</cp:coreProperties>
</file>